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776A" w14:textId="77777777" w:rsidR="00C00486" w:rsidRPr="00685B75" w:rsidRDefault="00C00486" w:rsidP="00C00486">
      <w:pPr>
        <w:shd w:val="clear" w:color="auto" w:fill="A0C7C5" w:themeFill="accent6" w:themeFillTint="99"/>
        <w:spacing w:after="0"/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30C2D6AE" w14:textId="77777777" w:rsidR="0015432D" w:rsidRPr="00685B75" w:rsidRDefault="00660D58" w:rsidP="00C00486">
      <w:pPr>
        <w:shd w:val="clear" w:color="auto" w:fill="A0C7C5" w:themeFill="accent6" w:themeFillTint="99"/>
        <w:spacing w:after="0"/>
        <w:jc w:val="center"/>
        <w:rPr>
          <w:rFonts w:ascii="Calibri Light" w:hAnsi="Calibri Light" w:cs="Calibri Light"/>
          <w:caps/>
          <w:color w:val="FFFFFF" w:themeColor="background1"/>
          <w:sz w:val="32"/>
          <w:szCs w:val="32"/>
        </w:rPr>
      </w:pPr>
      <w:r w:rsidRPr="00685B75">
        <w:rPr>
          <w:rFonts w:ascii="Calibri Light" w:hAnsi="Calibri Light" w:cs="Calibri Light"/>
          <w:caps/>
          <w:color w:val="FFFFFF" w:themeColor="background1"/>
          <w:sz w:val="32"/>
          <w:szCs w:val="32"/>
        </w:rPr>
        <w:t xml:space="preserve">RAPPORT DE LA COMMISSION DE </w:t>
      </w:r>
      <w:r w:rsidR="00C00486" w:rsidRPr="00685B75">
        <w:rPr>
          <w:rFonts w:ascii="Calibri Light" w:hAnsi="Calibri Light" w:cs="Calibri Light"/>
          <w:caps/>
          <w:color w:val="FFFFFF" w:themeColor="background1"/>
          <w:sz w:val="32"/>
          <w:szCs w:val="32"/>
        </w:rPr>
        <w:t>CONTRÔLE</w:t>
      </w:r>
    </w:p>
    <w:p w14:paraId="3DB29B64" w14:textId="77777777" w:rsidR="00C00486" w:rsidRPr="00685B75" w:rsidRDefault="00C00486" w:rsidP="00C00486">
      <w:pPr>
        <w:shd w:val="clear" w:color="auto" w:fill="A0C7C5" w:themeFill="accent6" w:themeFillTint="99"/>
        <w:spacing w:after="0"/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8001E6D" w14:textId="77777777" w:rsidR="00660D58" w:rsidRPr="00685B75" w:rsidRDefault="00660D58" w:rsidP="00F234D6">
      <w:pPr>
        <w:rPr>
          <w:rFonts w:ascii="Calibri Light" w:hAnsi="Calibri Light" w:cs="Calibri Light"/>
          <w:sz w:val="32"/>
          <w:szCs w:val="32"/>
        </w:rPr>
      </w:pPr>
    </w:p>
    <w:p w14:paraId="079BFFF0" w14:textId="77777777" w:rsidR="00644699" w:rsidRPr="00685B75" w:rsidRDefault="00644699" w:rsidP="00F234D6">
      <w:pPr>
        <w:rPr>
          <w:rFonts w:ascii="Calibri Light" w:hAnsi="Calibri Light" w:cs="Calibri Light"/>
          <w:sz w:val="32"/>
          <w:szCs w:val="32"/>
        </w:rPr>
      </w:pPr>
    </w:p>
    <w:p w14:paraId="06B6407B" w14:textId="4CC91547" w:rsidR="00660D58" w:rsidRPr="00685B75" w:rsidRDefault="00660D58" w:rsidP="00C00486">
      <w:pPr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En application de l’art</w:t>
      </w:r>
      <w:r w:rsidR="00F234D6" w:rsidRPr="00685B75">
        <w:rPr>
          <w:rFonts w:ascii="Calibri Light" w:hAnsi="Calibri Light" w:cs="Calibri Light"/>
          <w:sz w:val="24"/>
          <w:szCs w:val="24"/>
        </w:rPr>
        <w:t>icle 27 des statuts des AAPPMA,</w:t>
      </w:r>
      <w:r w:rsidR="00C00486" w:rsidRPr="00685B75">
        <w:rPr>
          <w:rFonts w:ascii="Calibri Light" w:hAnsi="Calibri Light" w:cs="Calibri Light"/>
          <w:sz w:val="24"/>
          <w:szCs w:val="24"/>
        </w:rPr>
        <w:t xml:space="preserve"> l</w:t>
      </w:r>
      <w:r w:rsidRPr="00685B75">
        <w:rPr>
          <w:rFonts w:ascii="Calibri Light" w:hAnsi="Calibri Light" w:cs="Calibri Light"/>
          <w:sz w:val="24"/>
          <w:szCs w:val="24"/>
        </w:rPr>
        <w:t>a commiss</w:t>
      </w:r>
      <w:r w:rsidR="00C00486" w:rsidRPr="00685B75">
        <w:rPr>
          <w:rFonts w:ascii="Calibri Light" w:hAnsi="Calibri Light" w:cs="Calibri Light"/>
          <w:sz w:val="24"/>
          <w:szCs w:val="24"/>
        </w:rPr>
        <w:t xml:space="preserve">ion de contrôle s’est réunie </w:t>
      </w:r>
      <w:r w:rsidR="005F6544" w:rsidRPr="00685B75">
        <w:rPr>
          <w:rFonts w:ascii="Calibri Light" w:hAnsi="Calibri Light" w:cs="Calibri Light"/>
          <w:sz w:val="24"/>
          <w:szCs w:val="24"/>
        </w:rPr>
        <w:t>le mardi</w:t>
      </w:r>
      <w:r w:rsidR="003B0E1C" w:rsidRPr="00685B75">
        <w:rPr>
          <w:rFonts w:ascii="Calibri Light" w:hAnsi="Calibri Light" w:cs="Calibri Light"/>
          <w:sz w:val="24"/>
          <w:szCs w:val="24"/>
        </w:rPr>
        <w:t xml:space="preserve"> </w:t>
      </w:r>
      <w:r w:rsidR="005F6544" w:rsidRPr="00685B75">
        <w:rPr>
          <w:rFonts w:ascii="Calibri Light" w:hAnsi="Calibri Light" w:cs="Calibri Light"/>
          <w:sz w:val="24"/>
          <w:szCs w:val="24"/>
        </w:rPr>
        <w:t>09 mars 2021</w:t>
      </w:r>
      <w:r w:rsidRPr="00685B75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2B538D" w:rsidRPr="00685B75">
        <w:rPr>
          <w:rFonts w:ascii="Calibri Light" w:hAnsi="Calibri Light" w:cs="Calibri Light"/>
          <w:sz w:val="24"/>
          <w:szCs w:val="24"/>
        </w:rPr>
        <w:t>au siège de l’</w:t>
      </w:r>
      <w:r w:rsidR="00522C77" w:rsidRPr="00685B75">
        <w:rPr>
          <w:rFonts w:ascii="Calibri Light" w:hAnsi="Calibri Light" w:cs="Calibri Light"/>
          <w:sz w:val="24"/>
          <w:szCs w:val="24"/>
        </w:rPr>
        <w:t xml:space="preserve">AAPPMA 6, rue Jéliote à </w:t>
      </w:r>
      <w:r w:rsidR="002B538D" w:rsidRPr="00685B75">
        <w:rPr>
          <w:rFonts w:ascii="Calibri Light" w:hAnsi="Calibri Light" w:cs="Calibri Light"/>
          <w:sz w:val="24"/>
          <w:szCs w:val="24"/>
        </w:rPr>
        <w:t>OLORON</w:t>
      </w:r>
      <w:r w:rsidR="00176A5A" w:rsidRPr="00685B75">
        <w:rPr>
          <w:rFonts w:ascii="Calibri Light" w:hAnsi="Calibri Light" w:cs="Calibri Light"/>
          <w:sz w:val="24"/>
          <w:szCs w:val="24"/>
        </w:rPr>
        <w:t xml:space="preserve"> </w:t>
      </w:r>
      <w:r w:rsidRPr="00685B75">
        <w:rPr>
          <w:rFonts w:ascii="Calibri Light" w:hAnsi="Calibri Light" w:cs="Calibri Light"/>
          <w:sz w:val="24"/>
          <w:szCs w:val="24"/>
        </w:rPr>
        <w:t>en présence de :</w:t>
      </w:r>
    </w:p>
    <w:p w14:paraId="18D45B32" w14:textId="77777777" w:rsidR="00C00486" w:rsidRPr="00685B75" w:rsidRDefault="00C00486" w:rsidP="00660D58">
      <w:pPr>
        <w:rPr>
          <w:rFonts w:ascii="Calibri Light" w:hAnsi="Calibri Light" w:cs="Calibri Light"/>
          <w:sz w:val="24"/>
          <w:szCs w:val="24"/>
        </w:rPr>
      </w:pPr>
    </w:p>
    <w:p w14:paraId="25BB3C98" w14:textId="77777777" w:rsidR="00F234D6" w:rsidRPr="00685B75" w:rsidRDefault="00F234D6" w:rsidP="001E3DAF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Monsieur Jean-Claude BROUQUISSE (</w:t>
      </w:r>
      <w:r w:rsidR="00651EE5" w:rsidRPr="00685B75">
        <w:rPr>
          <w:rFonts w:ascii="Calibri Light" w:hAnsi="Calibri Light" w:cs="Calibri Light"/>
          <w:sz w:val="24"/>
          <w:szCs w:val="24"/>
        </w:rPr>
        <w:t>Vérificateur</w:t>
      </w:r>
      <w:r w:rsidRPr="00685B75">
        <w:rPr>
          <w:rFonts w:ascii="Calibri Light" w:hAnsi="Calibri Light" w:cs="Calibri Light"/>
          <w:sz w:val="24"/>
          <w:szCs w:val="24"/>
        </w:rPr>
        <w:t xml:space="preserve"> aux comptes)</w:t>
      </w:r>
    </w:p>
    <w:p w14:paraId="60150B8B" w14:textId="77777777" w:rsidR="00F234D6" w:rsidRPr="00685B75" w:rsidRDefault="00F234D6" w:rsidP="001E3DAF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Monsieur Christian LATAILLADE (</w:t>
      </w:r>
      <w:r w:rsidR="00651EE5" w:rsidRPr="00685B75">
        <w:rPr>
          <w:rFonts w:ascii="Calibri Light" w:hAnsi="Calibri Light" w:cs="Calibri Light"/>
          <w:sz w:val="24"/>
          <w:szCs w:val="24"/>
        </w:rPr>
        <w:t>Vérificateur</w:t>
      </w:r>
      <w:r w:rsidRPr="00685B75">
        <w:rPr>
          <w:rFonts w:ascii="Calibri Light" w:hAnsi="Calibri Light" w:cs="Calibri Light"/>
          <w:sz w:val="24"/>
          <w:szCs w:val="24"/>
        </w:rPr>
        <w:t xml:space="preserve"> aux comptes)</w:t>
      </w:r>
    </w:p>
    <w:p w14:paraId="2268B3DB" w14:textId="77777777" w:rsidR="00F234D6" w:rsidRPr="00685B75" w:rsidRDefault="00F234D6" w:rsidP="001E3DAF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Monsieur Richard TARIS (</w:t>
      </w:r>
      <w:r w:rsidR="00176A5A" w:rsidRPr="00685B75">
        <w:rPr>
          <w:rFonts w:ascii="Calibri Light" w:hAnsi="Calibri Light" w:cs="Calibri Light"/>
          <w:sz w:val="24"/>
          <w:szCs w:val="24"/>
        </w:rPr>
        <w:t>T</w:t>
      </w:r>
      <w:r w:rsidRPr="00685B75">
        <w:rPr>
          <w:rFonts w:ascii="Calibri Light" w:hAnsi="Calibri Light" w:cs="Calibri Light"/>
          <w:sz w:val="24"/>
          <w:szCs w:val="24"/>
        </w:rPr>
        <w:t>résorier)</w:t>
      </w:r>
    </w:p>
    <w:p w14:paraId="25C8A2AA" w14:textId="77777777" w:rsidR="00F234D6" w:rsidRPr="00685B75" w:rsidRDefault="00F234D6" w:rsidP="001E3DAF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Monsieur Jacques GJINI (Président)</w:t>
      </w:r>
    </w:p>
    <w:p w14:paraId="1D151FE3" w14:textId="77777777" w:rsidR="00F234D6" w:rsidRPr="00685B75" w:rsidRDefault="00F234D6" w:rsidP="001E3DAF">
      <w:pPr>
        <w:numPr>
          <w:ilvl w:val="0"/>
          <w:numId w:val="2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 xml:space="preserve">Madame </w:t>
      </w:r>
      <w:r w:rsidR="003B0E1C" w:rsidRPr="00685B75">
        <w:rPr>
          <w:rFonts w:ascii="Calibri Light" w:hAnsi="Calibri Light" w:cs="Calibri Light"/>
          <w:sz w:val="24"/>
          <w:szCs w:val="24"/>
        </w:rPr>
        <w:t>Elodie LEGÉ</w:t>
      </w:r>
      <w:r w:rsidRPr="00685B75">
        <w:rPr>
          <w:rFonts w:ascii="Calibri Light" w:hAnsi="Calibri Light" w:cs="Calibri Light"/>
          <w:sz w:val="24"/>
          <w:szCs w:val="24"/>
        </w:rPr>
        <w:t xml:space="preserve"> (Secrétaire </w:t>
      </w:r>
      <w:r w:rsidR="00C00486" w:rsidRPr="00685B75">
        <w:rPr>
          <w:rFonts w:ascii="Calibri Light" w:hAnsi="Calibri Light" w:cs="Calibri Light"/>
          <w:sz w:val="24"/>
          <w:szCs w:val="24"/>
        </w:rPr>
        <w:t>comptable</w:t>
      </w:r>
      <w:r w:rsidRPr="00685B75">
        <w:rPr>
          <w:rFonts w:ascii="Calibri Light" w:hAnsi="Calibri Light" w:cs="Calibri Light"/>
          <w:sz w:val="24"/>
          <w:szCs w:val="24"/>
        </w:rPr>
        <w:t>)</w:t>
      </w:r>
    </w:p>
    <w:p w14:paraId="4E750FEC" w14:textId="77777777" w:rsidR="00651EE5" w:rsidRPr="00685B75" w:rsidRDefault="00651EE5" w:rsidP="001E3DAF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La commission  s’est fait présenter le grand livre, le compte de résultat, le bilan et le rapport du trésorier.</w:t>
      </w:r>
    </w:p>
    <w:p w14:paraId="7BF09D02" w14:textId="77777777" w:rsidR="00651EE5" w:rsidRPr="00685B75" w:rsidRDefault="00651EE5" w:rsidP="001E3DAF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La commission a vérifié par sondage différentes pièces en recette et dépense et leurs justificatifs.</w:t>
      </w:r>
    </w:p>
    <w:p w14:paraId="58C4527B" w14:textId="7FD691BF" w:rsidR="00176A5A" w:rsidRPr="00685B75" w:rsidRDefault="00660D58" w:rsidP="001E3DAF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Après examen des documen</w:t>
      </w:r>
      <w:r w:rsidR="003B0E1C" w:rsidRPr="00685B75">
        <w:rPr>
          <w:rFonts w:ascii="Calibri Light" w:hAnsi="Calibri Light" w:cs="Calibri Light"/>
          <w:sz w:val="24"/>
          <w:szCs w:val="24"/>
        </w:rPr>
        <w:t>ts comptables de l’exercice 20</w:t>
      </w:r>
      <w:r w:rsidR="00F278B8" w:rsidRPr="00685B75">
        <w:rPr>
          <w:rFonts w:ascii="Calibri Light" w:hAnsi="Calibri Light" w:cs="Calibri Light"/>
          <w:sz w:val="24"/>
          <w:szCs w:val="24"/>
        </w:rPr>
        <w:t>20</w:t>
      </w:r>
      <w:r w:rsidRPr="00685B75">
        <w:rPr>
          <w:rFonts w:ascii="Calibri Light" w:hAnsi="Calibri Light" w:cs="Calibri Light"/>
          <w:sz w:val="24"/>
          <w:szCs w:val="24"/>
        </w:rPr>
        <w:t xml:space="preserve"> la commission de contrôle déclare</w:t>
      </w:r>
      <w:r w:rsidR="00176A5A" w:rsidRPr="00685B75">
        <w:rPr>
          <w:rFonts w:ascii="Calibri Light" w:hAnsi="Calibri Light" w:cs="Calibri Light"/>
          <w:sz w:val="24"/>
          <w:szCs w:val="24"/>
        </w:rPr>
        <w:t> :</w:t>
      </w:r>
    </w:p>
    <w:p w14:paraId="7E9D2327" w14:textId="77777777" w:rsidR="00176A5A" w:rsidRPr="00685B75" w:rsidRDefault="00176A5A" w:rsidP="00176A5A">
      <w:pPr>
        <w:tabs>
          <w:tab w:val="left" w:pos="1701"/>
          <w:tab w:val="left" w:pos="5103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ab/>
      </w:r>
      <w:r w:rsidRPr="00685B75">
        <w:rPr>
          <w:rFonts w:ascii="Calibri Light" w:hAnsi="Calibri Light" w:cs="Calibri Light"/>
          <w:sz w:val="28"/>
          <w:szCs w:val="28"/>
        </w:rPr>
        <w:sym w:font="Wingdings" w:char="F0A8"/>
      </w:r>
      <w:r w:rsidRPr="00685B75">
        <w:rPr>
          <w:rFonts w:ascii="Calibri Light" w:hAnsi="Calibri Light" w:cs="Calibri Light"/>
          <w:sz w:val="28"/>
          <w:szCs w:val="28"/>
        </w:rPr>
        <w:t xml:space="preserve"> </w:t>
      </w:r>
      <w:r w:rsidRPr="00685B75">
        <w:rPr>
          <w:rFonts w:ascii="Calibri Light" w:hAnsi="Calibri Light" w:cs="Calibri Light"/>
          <w:sz w:val="24"/>
          <w:szCs w:val="24"/>
        </w:rPr>
        <w:t>avoir</w:t>
      </w:r>
      <w:r w:rsidRPr="00685B75">
        <w:rPr>
          <w:rFonts w:ascii="Calibri Light" w:hAnsi="Calibri Light" w:cs="Calibri Light"/>
          <w:sz w:val="24"/>
          <w:szCs w:val="24"/>
        </w:rPr>
        <w:tab/>
      </w:r>
      <w:r w:rsidRPr="00685B75">
        <w:rPr>
          <w:rFonts w:ascii="Calibri Light" w:hAnsi="Calibri Light" w:cs="Calibri Light"/>
          <w:sz w:val="28"/>
          <w:szCs w:val="28"/>
        </w:rPr>
        <w:sym w:font="Wingdings" w:char="F0A8"/>
      </w:r>
      <w:r w:rsidR="00660D58" w:rsidRPr="00685B75">
        <w:rPr>
          <w:rFonts w:ascii="Calibri Light" w:hAnsi="Calibri Light" w:cs="Calibri Light"/>
          <w:sz w:val="24"/>
          <w:szCs w:val="24"/>
        </w:rPr>
        <w:t xml:space="preserve"> ne pas avoir </w:t>
      </w:r>
    </w:p>
    <w:p w14:paraId="6D5A93A4" w14:textId="77777777" w:rsidR="00176A5A" w:rsidRPr="00685B75" w:rsidRDefault="00176A5A" w:rsidP="00176A5A">
      <w:pPr>
        <w:tabs>
          <w:tab w:val="left" w:pos="1701"/>
          <w:tab w:val="left" w:pos="5103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DED9D0" w14:textId="77777777" w:rsidR="00660D58" w:rsidRPr="00685B75" w:rsidRDefault="00660D58" w:rsidP="00C00486">
      <w:pPr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d’observation</w:t>
      </w:r>
      <w:r w:rsidR="00C00486" w:rsidRPr="00685B75">
        <w:rPr>
          <w:rFonts w:ascii="Calibri Light" w:hAnsi="Calibri Light" w:cs="Calibri Light"/>
          <w:sz w:val="24"/>
          <w:szCs w:val="24"/>
        </w:rPr>
        <w:t>s</w:t>
      </w:r>
      <w:r w:rsidRPr="00685B75">
        <w:rPr>
          <w:rFonts w:ascii="Calibri Light" w:hAnsi="Calibri Light" w:cs="Calibri Light"/>
          <w:sz w:val="24"/>
          <w:szCs w:val="24"/>
        </w:rPr>
        <w:t xml:space="preserve"> à formuler </w:t>
      </w:r>
      <w:r w:rsidR="00651EE5" w:rsidRPr="00685B75">
        <w:rPr>
          <w:rFonts w:ascii="Calibri Light" w:hAnsi="Calibri Light" w:cs="Calibri Light"/>
          <w:sz w:val="24"/>
          <w:szCs w:val="24"/>
        </w:rPr>
        <w:t>sur la sincérité et la concordance avec les</w:t>
      </w:r>
      <w:r w:rsidRPr="00685B75">
        <w:rPr>
          <w:rFonts w:ascii="Calibri Light" w:hAnsi="Calibri Light" w:cs="Calibri Light"/>
          <w:sz w:val="24"/>
          <w:szCs w:val="24"/>
        </w:rPr>
        <w:t xml:space="preserve"> comptes, </w:t>
      </w:r>
      <w:r w:rsidR="00651EE5" w:rsidRPr="00685B75">
        <w:rPr>
          <w:rFonts w:ascii="Calibri Light" w:hAnsi="Calibri Light" w:cs="Calibri Light"/>
          <w:sz w:val="24"/>
          <w:szCs w:val="24"/>
        </w:rPr>
        <w:t xml:space="preserve">des informations </w:t>
      </w:r>
      <w:r w:rsidRPr="00685B75">
        <w:rPr>
          <w:rFonts w:ascii="Calibri Light" w:hAnsi="Calibri Light" w:cs="Calibri Light"/>
          <w:sz w:val="24"/>
          <w:szCs w:val="24"/>
        </w:rPr>
        <w:t>communiquées aux membres de l’Association au cours de la présente Assemblée</w:t>
      </w:r>
      <w:r w:rsidR="00524B4B" w:rsidRPr="00685B75">
        <w:rPr>
          <w:rFonts w:ascii="Calibri Light" w:hAnsi="Calibri Light" w:cs="Calibri Light"/>
          <w:sz w:val="24"/>
          <w:szCs w:val="24"/>
        </w:rPr>
        <w:t> </w:t>
      </w:r>
      <w:r w:rsidRPr="00685B75">
        <w:rPr>
          <w:rFonts w:ascii="Calibri Light" w:hAnsi="Calibri Light" w:cs="Calibri Light"/>
          <w:sz w:val="24"/>
          <w:szCs w:val="24"/>
        </w:rPr>
        <w:t>Générale.</w:t>
      </w:r>
    </w:p>
    <w:p w14:paraId="6E56D54E" w14:textId="77777777" w:rsidR="00524B4B" w:rsidRPr="00685B75" w:rsidRDefault="00660D58" w:rsidP="001E3DAF">
      <w:pPr>
        <w:spacing w:before="240"/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 xml:space="preserve">La commission de contrôle </w:t>
      </w:r>
    </w:p>
    <w:p w14:paraId="1441FBE3" w14:textId="77777777" w:rsidR="00524B4B" w:rsidRPr="00685B75" w:rsidRDefault="00524B4B" w:rsidP="00524B4B">
      <w:pPr>
        <w:tabs>
          <w:tab w:val="left" w:pos="1701"/>
          <w:tab w:val="left" w:pos="5103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ab/>
      </w:r>
      <w:r w:rsidRPr="00685B75">
        <w:rPr>
          <w:rFonts w:ascii="Calibri Light" w:hAnsi="Calibri Light" w:cs="Calibri Light"/>
          <w:sz w:val="28"/>
          <w:szCs w:val="28"/>
        </w:rPr>
        <w:sym w:font="Wingdings" w:char="F0A8"/>
      </w:r>
      <w:r w:rsidRPr="00685B75">
        <w:rPr>
          <w:rFonts w:ascii="Calibri Light" w:hAnsi="Calibri Light" w:cs="Calibri Light"/>
          <w:sz w:val="28"/>
          <w:szCs w:val="28"/>
        </w:rPr>
        <w:t xml:space="preserve"> </w:t>
      </w:r>
      <w:r w:rsidRPr="00685B75">
        <w:rPr>
          <w:rFonts w:ascii="Calibri Light" w:hAnsi="Calibri Light" w:cs="Calibri Light"/>
          <w:sz w:val="24"/>
          <w:szCs w:val="24"/>
        </w:rPr>
        <w:t>donne</w:t>
      </w:r>
      <w:r w:rsidRPr="00685B75">
        <w:rPr>
          <w:rFonts w:ascii="Calibri Light" w:hAnsi="Calibri Light" w:cs="Calibri Light"/>
          <w:sz w:val="24"/>
          <w:szCs w:val="24"/>
        </w:rPr>
        <w:tab/>
      </w:r>
      <w:r w:rsidRPr="00685B75">
        <w:rPr>
          <w:rFonts w:ascii="Calibri Light" w:hAnsi="Calibri Light" w:cs="Calibri Light"/>
          <w:sz w:val="28"/>
          <w:szCs w:val="28"/>
        </w:rPr>
        <w:sym w:font="Wingdings" w:char="F0A8"/>
      </w:r>
      <w:r w:rsidRPr="00685B75">
        <w:rPr>
          <w:rFonts w:ascii="Calibri Light" w:hAnsi="Calibri Light" w:cs="Calibri Light"/>
          <w:sz w:val="24"/>
          <w:szCs w:val="24"/>
        </w:rPr>
        <w:t xml:space="preserve"> ne donne pas </w:t>
      </w:r>
    </w:p>
    <w:p w14:paraId="4268F254" w14:textId="77777777" w:rsidR="00524B4B" w:rsidRPr="00685B75" w:rsidRDefault="00660D58" w:rsidP="00524B4B">
      <w:pPr>
        <w:tabs>
          <w:tab w:val="left" w:pos="1701"/>
          <w:tab w:val="left" w:pos="5103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 xml:space="preserve"> </w:t>
      </w:r>
    </w:p>
    <w:p w14:paraId="4F256991" w14:textId="37A0F905" w:rsidR="00660D58" w:rsidRPr="00685B75" w:rsidRDefault="00660D58" w:rsidP="00C00486">
      <w:pPr>
        <w:jc w:val="both"/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 xml:space="preserve">quitus à Monsieur TARIS </w:t>
      </w:r>
      <w:r w:rsidR="001E3DAF" w:rsidRPr="00685B75">
        <w:rPr>
          <w:rFonts w:ascii="Calibri Light" w:hAnsi="Calibri Light" w:cs="Calibri Light"/>
          <w:sz w:val="24"/>
          <w:szCs w:val="24"/>
        </w:rPr>
        <w:t>T</w:t>
      </w:r>
      <w:r w:rsidR="00651EE5" w:rsidRPr="00685B75">
        <w:rPr>
          <w:rFonts w:ascii="Calibri Light" w:hAnsi="Calibri Light" w:cs="Calibri Light"/>
          <w:sz w:val="24"/>
          <w:szCs w:val="24"/>
        </w:rPr>
        <w:t>résorier de l’AAPPMA, pour la gestion de l’</w:t>
      </w:r>
      <w:r w:rsidRPr="00685B75">
        <w:rPr>
          <w:rFonts w:ascii="Calibri Light" w:hAnsi="Calibri Light" w:cs="Calibri Light"/>
          <w:sz w:val="24"/>
          <w:szCs w:val="24"/>
        </w:rPr>
        <w:t>exercice 20</w:t>
      </w:r>
      <w:r w:rsidR="00F278B8" w:rsidRPr="00685B75">
        <w:rPr>
          <w:rFonts w:ascii="Calibri Light" w:hAnsi="Calibri Light" w:cs="Calibri Light"/>
          <w:sz w:val="24"/>
          <w:szCs w:val="24"/>
        </w:rPr>
        <w:t>20</w:t>
      </w:r>
      <w:r w:rsidRPr="00685B75">
        <w:rPr>
          <w:rFonts w:ascii="Calibri Light" w:hAnsi="Calibri Light" w:cs="Calibri Light"/>
          <w:sz w:val="24"/>
          <w:szCs w:val="24"/>
        </w:rPr>
        <w:t>.</w:t>
      </w:r>
    </w:p>
    <w:p w14:paraId="694FAC7A" w14:textId="77777777" w:rsidR="00660D58" w:rsidRPr="00685B75" w:rsidRDefault="00660D58" w:rsidP="00660D58">
      <w:pPr>
        <w:rPr>
          <w:rFonts w:ascii="Calibri Light" w:hAnsi="Calibri Light" w:cs="Calibri Light"/>
          <w:sz w:val="24"/>
          <w:szCs w:val="24"/>
        </w:rPr>
      </w:pPr>
    </w:p>
    <w:p w14:paraId="3098A521" w14:textId="77777777" w:rsidR="00C00486" w:rsidRPr="00685B75" w:rsidRDefault="00C00486" w:rsidP="00C00486">
      <w:pPr>
        <w:tabs>
          <w:tab w:val="center" w:pos="7371"/>
        </w:tabs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ab/>
      </w:r>
      <w:r w:rsidR="00660D58" w:rsidRPr="00685B75">
        <w:rPr>
          <w:rFonts w:ascii="Calibri Light" w:hAnsi="Calibri Light" w:cs="Calibri Light"/>
          <w:sz w:val="24"/>
          <w:szCs w:val="24"/>
        </w:rPr>
        <w:t>Fait pour servir et valoir ce que de droit.</w:t>
      </w:r>
    </w:p>
    <w:p w14:paraId="6B03B089" w14:textId="66EA2DAA" w:rsidR="00660D58" w:rsidRPr="00685B75" w:rsidRDefault="00C00486" w:rsidP="00C00486">
      <w:pPr>
        <w:tabs>
          <w:tab w:val="center" w:pos="7371"/>
        </w:tabs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ab/>
      </w:r>
      <w:r w:rsidR="00E05A18" w:rsidRPr="00685B75">
        <w:rPr>
          <w:rFonts w:ascii="Calibri Light" w:hAnsi="Calibri Light" w:cs="Calibri Light"/>
          <w:sz w:val="24"/>
          <w:szCs w:val="24"/>
        </w:rPr>
        <w:t xml:space="preserve">A Oloron-Sainte-Marie, le </w:t>
      </w:r>
      <w:r w:rsidR="005F6544" w:rsidRPr="00685B75">
        <w:rPr>
          <w:rFonts w:ascii="Calibri Light" w:hAnsi="Calibri Light" w:cs="Calibri Light"/>
          <w:sz w:val="24"/>
          <w:szCs w:val="24"/>
        </w:rPr>
        <w:t>09 mars 2021.</w:t>
      </w:r>
    </w:p>
    <w:p w14:paraId="079877E7" w14:textId="77777777" w:rsidR="003545FB" w:rsidRPr="00685B75" w:rsidRDefault="003545FB" w:rsidP="00C00486">
      <w:pPr>
        <w:tabs>
          <w:tab w:val="center" w:pos="1701"/>
          <w:tab w:val="center" w:pos="7371"/>
        </w:tabs>
        <w:rPr>
          <w:rFonts w:ascii="Calibri Light" w:hAnsi="Calibri Light" w:cs="Calibri Light"/>
          <w:sz w:val="24"/>
          <w:szCs w:val="24"/>
        </w:rPr>
      </w:pPr>
    </w:p>
    <w:p w14:paraId="7F3C7D68" w14:textId="78824F67" w:rsidR="00660D58" w:rsidRPr="00685B75" w:rsidRDefault="00660D58" w:rsidP="003B0E1C">
      <w:pPr>
        <w:tabs>
          <w:tab w:val="center" w:pos="1701"/>
          <w:tab w:val="center" w:pos="7371"/>
        </w:tabs>
        <w:rPr>
          <w:rFonts w:ascii="Calibri Light" w:hAnsi="Calibri Light" w:cs="Calibri Light"/>
          <w:sz w:val="24"/>
          <w:szCs w:val="24"/>
        </w:rPr>
      </w:pPr>
      <w:r w:rsidRPr="00685B75">
        <w:rPr>
          <w:rFonts w:ascii="Calibri Light" w:hAnsi="Calibri Light" w:cs="Calibri Light"/>
          <w:sz w:val="24"/>
          <w:szCs w:val="24"/>
        </w:rPr>
        <w:t>M. Christian LATAILLADE</w:t>
      </w:r>
      <w:r w:rsidR="003B0E1C" w:rsidRPr="00685B75">
        <w:rPr>
          <w:rFonts w:ascii="Calibri Light" w:hAnsi="Calibri Light" w:cs="Calibri Light"/>
          <w:sz w:val="24"/>
          <w:szCs w:val="24"/>
        </w:rPr>
        <w:t xml:space="preserve">    </w:t>
      </w:r>
      <w:r w:rsidR="00F278B8" w:rsidRPr="00685B75">
        <w:rPr>
          <w:rFonts w:ascii="Calibri Light" w:hAnsi="Calibri Light" w:cs="Calibri Light"/>
          <w:sz w:val="24"/>
          <w:szCs w:val="24"/>
        </w:rPr>
        <w:tab/>
      </w:r>
      <w:r w:rsidR="003B0E1C" w:rsidRPr="00685B75">
        <w:rPr>
          <w:rFonts w:ascii="Calibri Light" w:hAnsi="Calibri Light" w:cs="Calibri Light"/>
          <w:sz w:val="24"/>
          <w:szCs w:val="24"/>
        </w:rPr>
        <w:t xml:space="preserve">     </w:t>
      </w:r>
      <w:r w:rsidRPr="00685B75">
        <w:rPr>
          <w:rFonts w:ascii="Calibri Light" w:hAnsi="Calibri Light" w:cs="Calibri Light"/>
          <w:sz w:val="24"/>
          <w:szCs w:val="24"/>
        </w:rPr>
        <w:t>M. Jean-Claude BROUQUISSE</w:t>
      </w:r>
      <w:r w:rsidR="003B0E1C" w:rsidRPr="00685B75">
        <w:rPr>
          <w:rFonts w:ascii="Calibri Light" w:hAnsi="Calibri Light" w:cs="Calibri Light"/>
          <w:sz w:val="24"/>
          <w:szCs w:val="24"/>
        </w:rPr>
        <w:t xml:space="preserve">         </w:t>
      </w:r>
    </w:p>
    <w:sectPr w:rsidR="00660D58" w:rsidRPr="00685B75" w:rsidSect="001F7C0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C7B07"/>
    <w:multiLevelType w:val="hybridMultilevel"/>
    <w:tmpl w:val="0FF2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E73"/>
    <w:multiLevelType w:val="hybridMultilevel"/>
    <w:tmpl w:val="49BE5A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58"/>
    <w:rsid w:val="00070B1D"/>
    <w:rsid w:val="000C1CE4"/>
    <w:rsid w:val="0015432D"/>
    <w:rsid w:val="00176A5A"/>
    <w:rsid w:val="001B2817"/>
    <w:rsid w:val="001E3DAF"/>
    <w:rsid w:val="001F7C0D"/>
    <w:rsid w:val="002B538D"/>
    <w:rsid w:val="003545FB"/>
    <w:rsid w:val="003A1AF5"/>
    <w:rsid w:val="003B0E1C"/>
    <w:rsid w:val="0051047C"/>
    <w:rsid w:val="00522C77"/>
    <w:rsid w:val="00524B4B"/>
    <w:rsid w:val="005F6544"/>
    <w:rsid w:val="00644699"/>
    <w:rsid w:val="00651EE5"/>
    <w:rsid w:val="00660D58"/>
    <w:rsid w:val="00685B75"/>
    <w:rsid w:val="00953915"/>
    <w:rsid w:val="00954D8A"/>
    <w:rsid w:val="0097191A"/>
    <w:rsid w:val="00C00486"/>
    <w:rsid w:val="00C55AFD"/>
    <w:rsid w:val="00E05A18"/>
    <w:rsid w:val="00E83543"/>
    <w:rsid w:val="00ED2C82"/>
    <w:rsid w:val="00F234D6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F32"/>
  <w15:chartTrackingRefBased/>
  <w15:docId w15:val="{0C4F8EF1-3363-44C1-8978-2BEF14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3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080F-CF03-4562-94D5-FD4A1411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AAPPMA</dc:creator>
  <cp:keywords/>
  <dc:description/>
  <cp:lastModifiedBy>Jacques GJINI</cp:lastModifiedBy>
  <cp:revision>7</cp:revision>
  <cp:lastPrinted>2021-03-08T12:44:00Z</cp:lastPrinted>
  <dcterms:created xsi:type="dcterms:W3CDTF">2021-02-23T15:06:00Z</dcterms:created>
  <dcterms:modified xsi:type="dcterms:W3CDTF">2021-03-08T12:44:00Z</dcterms:modified>
</cp:coreProperties>
</file>